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bookmarkStart w:id="0" w:name="_GoBack"/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о </w:t>
      </w:r>
      <w:r w:rsidR="007B657B" w:rsidRPr="008F448A">
        <w:rPr>
          <w:b/>
          <w:sz w:val="44"/>
          <w:szCs w:val="44"/>
          <w:u w:val="single"/>
        </w:rPr>
        <w:t>19</w:t>
      </w:r>
      <w:r w:rsidR="00D50ED7" w:rsidRPr="008F448A">
        <w:rPr>
          <w:b/>
          <w:sz w:val="44"/>
          <w:szCs w:val="44"/>
          <w:u w:val="single"/>
        </w:rPr>
        <w:t>-го</w:t>
      </w:r>
      <w:r w:rsidR="00026974" w:rsidRPr="008F448A">
        <w:rPr>
          <w:b/>
          <w:sz w:val="44"/>
          <w:szCs w:val="44"/>
          <w:u w:val="single"/>
        </w:rPr>
        <w:t xml:space="preserve"> февраля</w:t>
      </w:r>
      <w:r w:rsidR="00D50ED7" w:rsidRPr="008F448A">
        <w:rPr>
          <w:b/>
          <w:sz w:val="44"/>
          <w:szCs w:val="44"/>
          <w:u w:val="single"/>
        </w:rPr>
        <w:t xml:space="preserve"> по</w:t>
      </w:r>
      <w:r w:rsidRPr="008F448A">
        <w:rPr>
          <w:b/>
          <w:sz w:val="44"/>
          <w:szCs w:val="44"/>
          <w:u w:val="single"/>
        </w:rPr>
        <w:t xml:space="preserve"> </w:t>
      </w:r>
      <w:r w:rsidR="007B657B" w:rsidRPr="008F448A">
        <w:rPr>
          <w:b/>
          <w:sz w:val="44"/>
          <w:szCs w:val="44"/>
          <w:u w:val="single"/>
        </w:rPr>
        <w:t>25</w:t>
      </w:r>
      <w:r w:rsidR="00C46A91" w:rsidRPr="008F448A">
        <w:rPr>
          <w:b/>
          <w:sz w:val="44"/>
          <w:szCs w:val="44"/>
          <w:u w:val="single"/>
        </w:rPr>
        <w:t xml:space="preserve">-е </w:t>
      </w:r>
      <w:r w:rsidR="00BB3A6E" w:rsidRPr="008F448A">
        <w:rPr>
          <w:b/>
          <w:sz w:val="44"/>
          <w:szCs w:val="44"/>
          <w:u w:val="single"/>
        </w:rPr>
        <w:t>февраля</w:t>
      </w:r>
      <w:bookmarkEnd w:id="0"/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727"/>
        <w:gridCol w:w="9873"/>
        <w:gridCol w:w="1568"/>
      </w:tblGrid>
      <w:tr w:rsidR="007B657B" w:rsidRPr="008F448A" w:rsidTr="008F448A">
        <w:trPr>
          <w:trHeight w:hRule="exact" w:val="605"/>
        </w:trPr>
        <w:tc>
          <w:tcPr>
            <w:tcW w:w="3727" w:type="dxa"/>
            <w:shd w:val="clear" w:color="auto" w:fill="0D0D0D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73" w:type="dxa"/>
            <w:shd w:val="clear" w:color="auto" w:fill="0D0D0D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68" w:type="dxa"/>
            <w:shd w:val="clear" w:color="auto" w:fill="0D0D0D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7B657B" w:rsidRPr="00323663" w:rsidTr="008F448A">
        <w:trPr>
          <w:trHeight w:hRule="exact" w:val="710"/>
        </w:trPr>
        <w:tc>
          <w:tcPr>
            <w:tcW w:w="3727" w:type="dxa"/>
            <w:shd w:val="clear" w:color="auto" w:fill="auto"/>
            <w:vAlign w:val="center"/>
          </w:tcPr>
          <w:p w:rsidR="007B657B" w:rsidRPr="008F448A" w:rsidRDefault="007B657B" w:rsidP="008F448A">
            <w:pPr>
              <w:spacing w:line="168" w:lineRule="auto"/>
              <w:jc w:val="center"/>
              <w:rPr>
                <w:b/>
                <w:sz w:val="40"/>
                <w:szCs w:val="40"/>
              </w:rPr>
            </w:pPr>
            <w:r w:rsidRPr="008F448A">
              <w:rPr>
                <w:b/>
                <w:sz w:val="40"/>
                <w:szCs w:val="40"/>
              </w:rPr>
              <w:t xml:space="preserve">19 </w:t>
            </w:r>
            <w:r w:rsidRPr="008F448A">
              <w:rPr>
                <w:b/>
                <w:sz w:val="40"/>
                <w:szCs w:val="40"/>
              </w:rPr>
              <w:t>февраля понедельник</w:t>
            </w:r>
          </w:p>
        </w:tc>
        <w:tc>
          <w:tcPr>
            <w:tcW w:w="9873" w:type="dxa"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sz w:val="44"/>
                <w:szCs w:val="44"/>
              </w:rPr>
            </w:pPr>
            <w:r w:rsidRPr="008F448A">
              <w:rPr>
                <w:b/>
                <w:sz w:val="44"/>
                <w:szCs w:val="44"/>
              </w:rPr>
              <w:t>Покаянный Канон Андрея Критского 1-я часть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7B657B" w:rsidRPr="008F448A" w:rsidRDefault="007B657B" w:rsidP="00FA1367">
            <w:pPr>
              <w:jc w:val="center"/>
              <w:rPr>
                <w:b/>
                <w:sz w:val="40"/>
                <w:szCs w:val="40"/>
              </w:rPr>
            </w:pPr>
            <w:r w:rsidRPr="008F448A">
              <w:rPr>
                <w:b/>
                <w:sz w:val="40"/>
                <w:szCs w:val="40"/>
              </w:rPr>
              <w:t>1</w:t>
            </w:r>
            <w:r w:rsidR="00FA1367">
              <w:rPr>
                <w:b/>
                <w:sz w:val="40"/>
                <w:szCs w:val="40"/>
              </w:rPr>
              <w:t>8</w:t>
            </w:r>
            <w:r w:rsidRPr="008F448A">
              <w:rPr>
                <w:b/>
                <w:sz w:val="40"/>
                <w:szCs w:val="40"/>
              </w:rPr>
              <w:t>:00</w:t>
            </w:r>
          </w:p>
        </w:tc>
      </w:tr>
      <w:tr w:rsidR="007B657B" w:rsidRPr="00323663" w:rsidTr="008F448A">
        <w:trPr>
          <w:trHeight w:hRule="exact" w:val="716"/>
        </w:trPr>
        <w:tc>
          <w:tcPr>
            <w:tcW w:w="3727" w:type="dxa"/>
            <w:shd w:val="clear" w:color="auto" w:fill="auto"/>
            <w:vAlign w:val="center"/>
          </w:tcPr>
          <w:p w:rsidR="007B657B" w:rsidRPr="008F448A" w:rsidRDefault="007B657B" w:rsidP="00E836C0">
            <w:pPr>
              <w:jc w:val="center"/>
              <w:rPr>
                <w:b/>
                <w:sz w:val="40"/>
                <w:szCs w:val="40"/>
              </w:rPr>
            </w:pPr>
            <w:r w:rsidRPr="008F448A">
              <w:rPr>
                <w:b/>
                <w:sz w:val="40"/>
                <w:szCs w:val="40"/>
              </w:rPr>
              <w:t xml:space="preserve">20 </w:t>
            </w:r>
            <w:r w:rsidRPr="008F448A">
              <w:rPr>
                <w:b/>
                <w:sz w:val="40"/>
                <w:szCs w:val="40"/>
              </w:rPr>
              <w:t>февраля вторник</w:t>
            </w:r>
          </w:p>
        </w:tc>
        <w:tc>
          <w:tcPr>
            <w:tcW w:w="9873" w:type="dxa"/>
            <w:tcBorders>
              <w:left w:val="nil"/>
            </w:tcBorders>
            <w:vAlign w:val="center"/>
          </w:tcPr>
          <w:p w:rsidR="007B657B" w:rsidRPr="008F448A" w:rsidRDefault="007B657B" w:rsidP="00C46A91">
            <w:pPr>
              <w:jc w:val="center"/>
              <w:rPr>
                <w:b/>
                <w:sz w:val="44"/>
                <w:szCs w:val="44"/>
              </w:rPr>
            </w:pPr>
            <w:r w:rsidRPr="008F448A">
              <w:rPr>
                <w:b/>
                <w:sz w:val="44"/>
                <w:szCs w:val="44"/>
              </w:rPr>
              <w:t>Покаянный Канон Андрея Критского 2-я часть</w:t>
            </w:r>
          </w:p>
        </w:tc>
        <w:tc>
          <w:tcPr>
            <w:tcW w:w="1568" w:type="dxa"/>
            <w:vAlign w:val="center"/>
          </w:tcPr>
          <w:p w:rsidR="007B657B" w:rsidRPr="008F448A" w:rsidRDefault="007B657B" w:rsidP="00FA1367">
            <w:pPr>
              <w:jc w:val="center"/>
              <w:rPr>
                <w:b/>
                <w:sz w:val="40"/>
                <w:szCs w:val="40"/>
              </w:rPr>
            </w:pPr>
            <w:r w:rsidRPr="008F448A">
              <w:rPr>
                <w:b/>
                <w:sz w:val="40"/>
                <w:szCs w:val="40"/>
              </w:rPr>
              <w:t>1</w:t>
            </w:r>
            <w:r w:rsidR="00FA1367">
              <w:rPr>
                <w:b/>
                <w:sz w:val="40"/>
                <w:szCs w:val="40"/>
              </w:rPr>
              <w:t>8</w:t>
            </w:r>
            <w:r w:rsidRPr="008F448A">
              <w:rPr>
                <w:b/>
                <w:sz w:val="40"/>
                <w:szCs w:val="40"/>
              </w:rPr>
              <w:t>:00</w:t>
            </w:r>
          </w:p>
        </w:tc>
      </w:tr>
      <w:tr w:rsidR="007B657B" w:rsidRPr="00C46A91" w:rsidTr="008F448A">
        <w:trPr>
          <w:trHeight w:hRule="exact" w:val="703"/>
        </w:trPr>
        <w:tc>
          <w:tcPr>
            <w:tcW w:w="3727" w:type="dxa"/>
            <w:shd w:val="clear" w:color="auto" w:fill="auto"/>
            <w:vAlign w:val="center"/>
          </w:tcPr>
          <w:p w:rsidR="007B657B" w:rsidRPr="008F448A" w:rsidRDefault="007B657B" w:rsidP="00E836C0">
            <w:pPr>
              <w:jc w:val="center"/>
              <w:rPr>
                <w:b/>
                <w:sz w:val="40"/>
                <w:szCs w:val="40"/>
              </w:rPr>
            </w:pPr>
            <w:r w:rsidRPr="008F448A">
              <w:rPr>
                <w:b/>
                <w:sz w:val="40"/>
                <w:szCs w:val="40"/>
              </w:rPr>
              <w:t xml:space="preserve">21 </w:t>
            </w:r>
            <w:r w:rsidRPr="008F448A">
              <w:rPr>
                <w:b/>
                <w:sz w:val="40"/>
                <w:szCs w:val="40"/>
              </w:rPr>
              <w:t>февраля среда</w:t>
            </w:r>
          </w:p>
        </w:tc>
        <w:tc>
          <w:tcPr>
            <w:tcW w:w="9873" w:type="dxa"/>
            <w:tcBorders>
              <w:left w:val="nil"/>
            </w:tcBorders>
            <w:shd w:val="clear" w:color="auto" w:fill="auto"/>
            <w:vAlign w:val="center"/>
          </w:tcPr>
          <w:p w:rsidR="007B657B" w:rsidRPr="008F448A" w:rsidRDefault="007B657B" w:rsidP="003D7C59">
            <w:pPr>
              <w:jc w:val="center"/>
              <w:rPr>
                <w:b/>
                <w:sz w:val="44"/>
                <w:szCs w:val="44"/>
              </w:rPr>
            </w:pPr>
            <w:r w:rsidRPr="008F448A">
              <w:rPr>
                <w:b/>
                <w:sz w:val="44"/>
                <w:szCs w:val="44"/>
              </w:rPr>
              <w:t>Покаянный Канон Андрея Критского 3-я часть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B657B" w:rsidRPr="008F448A" w:rsidRDefault="007B657B" w:rsidP="00E836C0">
            <w:pPr>
              <w:jc w:val="center"/>
              <w:rPr>
                <w:b/>
                <w:sz w:val="40"/>
                <w:szCs w:val="40"/>
              </w:rPr>
            </w:pPr>
            <w:r w:rsidRPr="008F448A">
              <w:rPr>
                <w:b/>
                <w:sz w:val="40"/>
                <w:szCs w:val="40"/>
              </w:rPr>
              <w:t>18:00</w:t>
            </w:r>
          </w:p>
        </w:tc>
      </w:tr>
      <w:tr w:rsidR="007B657B" w:rsidRPr="00323663" w:rsidTr="00E81C13">
        <w:trPr>
          <w:trHeight w:hRule="exact" w:val="667"/>
        </w:trPr>
        <w:tc>
          <w:tcPr>
            <w:tcW w:w="3727" w:type="dxa"/>
            <w:tcBorders>
              <w:bottom w:val="single" w:sz="4" w:space="0" w:color="17365D"/>
            </w:tcBorders>
            <w:shd w:val="clear" w:color="auto" w:fill="auto"/>
            <w:vAlign w:val="center"/>
          </w:tcPr>
          <w:p w:rsidR="007B657B" w:rsidRPr="008F448A" w:rsidRDefault="007B657B" w:rsidP="00E836C0">
            <w:pPr>
              <w:jc w:val="center"/>
              <w:rPr>
                <w:b/>
                <w:sz w:val="40"/>
                <w:szCs w:val="40"/>
              </w:rPr>
            </w:pPr>
            <w:r w:rsidRPr="008F448A">
              <w:rPr>
                <w:b/>
                <w:sz w:val="40"/>
                <w:szCs w:val="40"/>
              </w:rPr>
              <w:t xml:space="preserve">22 </w:t>
            </w:r>
            <w:r w:rsidRPr="008F448A">
              <w:rPr>
                <w:b/>
                <w:sz w:val="40"/>
                <w:szCs w:val="40"/>
              </w:rPr>
              <w:t>февраля четверг</w:t>
            </w:r>
          </w:p>
        </w:tc>
        <w:tc>
          <w:tcPr>
            <w:tcW w:w="9873" w:type="dxa"/>
            <w:tcBorders>
              <w:left w:val="nil"/>
              <w:bottom w:val="single" w:sz="4" w:space="0" w:color="17365D"/>
            </w:tcBorders>
            <w:vAlign w:val="center"/>
          </w:tcPr>
          <w:p w:rsidR="007B657B" w:rsidRPr="008F448A" w:rsidRDefault="007B657B" w:rsidP="003D7C59">
            <w:pPr>
              <w:jc w:val="center"/>
              <w:rPr>
                <w:b/>
                <w:sz w:val="44"/>
                <w:szCs w:val="44"/>
              </w:rPr>
            </w:pPr>
            <w:r w:rsidRPr="008F448A">
              <w:rPr>
                <w:b/>
                <w:sz w:val="44"/>
                <w:szCs w:val="44"/>
              </w:rPr>
              <w:t>Покаянный Канон Андрея Критского 4-я часть</w:t>
            </w:r>
          </w:p>
        </w:tc>
        <w:tc>
          <w:tcPr>
            <w:tcW w:w="1568" w:type="dxa"/>
            <w:tcBorders>
              <w:bottom w:val="single" w:sz="4" w:space="0" w:color="17365D"/>
            </w:tcBorders>
            <w:vAlign w:val="center"/>
          </w:tcPr>
          <w:p w:rsidR="007B657B" w:rsidRPr="008F448A" w:rsidRDefault="007B657B" w:rsidP="00E836C0">
            <w:pPr>
              <w:jc w:val="center"/>
              <w:rPr>
                <w:b/>
                <w:sz w:val="40"/>
                <w:szCs w:val="40"/>
              </w:rPr>
            </w:pPr>
            <w:r w:rsidRPr="008F448A">
              <w:rPr>
                <w:b/>
                <w:sz w:val="40"/>
                <w:szCs w:val="40"/>
              </w:rPr>
              <w:t>18:00</w:t>
            </w:r>
          </w:p>
        </w:tc>
      </w:tr>
      <w:tr w:rsidR="007B657B" w:rsidRPr="00323663" w:rsidTr="00E81C13">
        <w:trPr>
          <w:trHeight w:hRule="exact" w:val="1501"/>
        </w:trPr>
        <w:tc>
          <w:tcPr>
            <w:tcW w:w="3727" w:type="dxa"/>
            <w:tcBorders>
              <w:bottom w:val="single" w:sz="4" w:space="0" w:color="17365D"/>
            </w:tcBorders>
            <w:shd w:val="clear" w:color="auto" w:fill="FFFFFF" w:themeFill="background1"/>
            <w:vAlign w:val="center"/>
          </w:tcPr>
          <w:p w:rsidR="007B657B" w:rsidRPr="008F448A" w:rsidRDefault="007B657B" w:rsidP="00E836C0">
            <w:pPr>
              <w:jc w:val="center"/>
              <w:rPr>
                <w:b/>
                <w:sz w:val="40"/>
                <w:szCs w:val="40"/>
              </w:rPr>
            </w:pPr>
            <w:r w:rsidRPr="008F448A">
              <w:rPr>
                <w:b/>
                <w:sz w:val="40"/>
                <w:szCs w:val="40"/>
              </w:rPr>
              <w:t>23 февраля пятница</w:t>
            </w:r>
          </w:p>
        </w:tc>
        <w:tc>
          <w:tcPr>
            <w:tcW w:w="9873" w:type="dxa"/>
            <w:tcBorders>
              <w:left w:val="nil"/>
              <w:bottom w:val="single" w:sz="4" w:space="0" w:color="17365D"/>
            </w:tcBorders>
            <w:shd w:val="clear" w:color="auto" w:fill="000000" w:themeFill="text1"/>
            <w:vAlign w:val="center"/>
          </w:tcPr>
          <w:p w:rsidR="007B657B" w:rsidRPr="00323663" w:rsidRDefault="007B657B" w:rsidP="00FA1367">
            <w:pPr>
              <w:spacing w:line="240" w:lineRule="auto"/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Вечерня</w:t>
            </w:r>
            <w:r w:rsidR="00FA1367">
              <w:rPr>
                <w:rFonts w:cs="Arial"/>
                <w:b/>
                <w:sz w:val="36"/>
                <w:szCs w:val="36"/>
              </w:rPr>
              <w:t>.</w:t>
            </w:r>
            <w:r>
              <w:rPr>
                <w:rFonts w:cs="Arial"/>
                <w:b/>
                <w:sz w:val="36"/>
                <w:szCs w:val="36"/>
              </w:rPr>
              <w:t xml:space="preserve"> Утреня</w:t>
            </w:r>
            <w:r w:rsidR="00FA1367">
              <w:rPr>
                <w:rFonts w:cs="Arial"/>
                <w:b/>
                <w:sz w:val="36"/>
                <w:szCs w:val="36"/>
              </w:rPr>
              <w:t>.</w:t>
            </w:r>
            <w:r>
              <w:rPr>
                <w:rFonts w:cs="Arial"/>
                <w:b/>
                <w:sz w:val="36"/>
                <w:szCs w:val="36"/>
              </w:rPr>
              <w:t xml:space="preserve"> Исповедь</w:t>
            </w:r>
            <w:r w:rsidR="008F448A">
              <w:rPr>
                <w:rFonts w:cs="Arial"/>
                <w:b/>
                <w:sz w:val="36"/>
                <w:szCs w:val="36"/>
              </w:rPr>
              <w:br/>
            </w:r>
            <w:r w:rsidRPr="008F448A">
              <w:rPr>
                <w:rFonts w:cs="Arial"/>
                <w:b/>
                <w:sz w:val="72"/>
                <w:szCs w:val="72"/>
              </w:rPr>
              <w:t>Вмч. Феодора Тирона</w:t>
            </w:r>
          </w:p>
        </w:tc>
        <w:tc>
          <w:tcPr>
            <w:tcW w:w="1568" w:type="dxa"/>
            <w:tcBorders>
              <w:bottom w:val="single" w:sz="4" w:space="0" w:color="17365D"/>
            </w:tcBorders>
            <w:shd w:val="clear" w:color="auto" w:fill="000000" w:themeFill="text1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sz w:val="40"/>
                <w:szCs w:val="40"/>
              </w:rPr>
            </w:pPr>
            <w:r w:rsidRPr="008F448A">
              <w:rPr>
                <w:b/>
                <w:sz w:val="40"/>
                <w:szCs w:val="40"/>
              </w:rPr>
              <w:t>17:00</w:t>
            </w:r>
          </w:p>
        </w:tc>
      </w:tr>
      <w:tr w:rsidR="00E81C13" w:rsidRPr="00323663" w:rsidTr="00E81C13">
        <w:trPr>
          <w:trHeight w:hRule="exact" w:val="948"/>
        </w:trPr>
        <w:tc>
          <w:tcPr>
            <w:tcW w:w="3727" w:type="dxa"/>
            <w:vMerge w:val="restart"/>
            <w:tcBorders>
              <w:top w:val="single" w:sz="4" w:space="0" w:color="17365D"/>
            </w:tcBorders>
            <w:shd w:val="clear" w:color="auto" w:fill="FFFFFF" w:themeFill="background1"/>
            <w:vAlign w:val="center"/>
          </w:tcPr>
          <w:p w:rsidR="00E81C13" w:rsidRPr="008F448A" w:rsidRDefault="00E81C13" w:rsidP="00E836C0">
            <w:pPr>
              <w:jc w:val="center"/>
              <w:rPr>
                <w:b/>
                <w:sz w:val="44"/>
                <w:szCs w:val="44"/>
              </w:rPr>
            </w:pPr>
            <w:r w:rsidRPr="008F448A">
              <w:rPr>
                <w:b/>
                <w:sz w:val="44"/>
                <w:szCs w:val="44"/>
              </w:rPr>
              <w:t xml:space="preserve">24 февраля </w:t>
            </w:r>
            <w:r w:rsidRPr="008F448A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9873" w:type="dxa"/>
            <w:tcBorders>
              <w:top w:val="single" w:sz="4" w:space="0" w:color="17365D"/>
              <w:left w:val="nil"/>
            </w:tcBorders>
            <w:shd w:val="clear" w:color="auto" w:fill="000000" w:themeFill="text1"/>
            <w:vAlign w:val="center"/>
          </w:tcPr>
          <w:p w:rsidR="00E81C13" w:rsidRPr="008F448A" w:rsidRDefault="00E81C13" w:rsidP="00323663">
            <w:pPr>
              <w:spacing w:line="240" w:lineRule="auto"/>
              <w:jc w:val="center"/>
              <w:rPr>
                <w:b/>
                <w:sz w:val="72"/>
                <w:szCs w:val="72"/>
              </w:rPr>
            </w:pPr>
            <w:r w:rsidRPr="008F448A">
              <w:rPr>
                <w:b/>
                <w:sz w:val="72"/>
                <w:szCs w:val="72"/>
              </w:rPr>
              <w:t>Литургия</w:t>
            </w:r>
          </w:p>
        </w:tc>
        <w:tc>
          <w:tcPr>
            <w:tcW w:w="1568" w:type="dxa"/>
            <w:tcBorders>
              <w:top w:val="single" w:sz="4" w:space="0" w:color="17365D"/>
            </w:tcBorders>
            <w:shd w:val="clear" w:color="auto" w:fill="000000" w:themeFill="text1"/>
            <w:vAlign w:val="center"/>
          </w:tcPr>
          <w:p w:rsidR="00E81C13" w:rsidRPr="008F448A" w:rsidRDefault="00E81C13" w:rsidP="00323663">
            <w:pPr>
              <w:jc w:val="center"/>
              <w:rPr>
                <w:b/>
                <w:sz w:val="40"/>
                <w:szCs w:val="40"/>
              </w:rPr>
            </w:pPr>
            <w:r w:rsidRPr="008F448A">
              <w:rPr>
                <w:b/>
                <w:sz w:val="40"/>
                <w:szCs w:val="40"/>
              </w:rPr>
              <w:t>7:00</w:t>
            </w:r>
          </w:p>
        </w:tc>
      </w:tr>
      <w:tr w:rsidR="00E81C13" w:rsidRPr="00323663" w:rsidTr="00E81C13">
        <w:trPr>
          <w:trHeight w:hRule="exact" w:val="690"/>
        </w:trPr>
        <w:tc>
          <w:tcPr>
            <w:tcW w:w="3727" w:type="dxa"/>
            <w:vMerge/>
            <w:shd w:val="clear" w:color="auto" w:fill="FFFFFF" w:themeFill="background1"/>
            <w:vAlign w:val="center"/>
          </w:tcPr>
          <w:p w:rsidR="00E81C13" w:rsidRPr="00323663" w:rsidRDefault="00E81C13" w:rsidP="00E836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3" w:type="dxa"/>
            <w:vAlign w:val="center"/>
          </w:tcPr>
          <w:p w:rsidR="00E81C13" w:rsidRPr="008F448A" w:rsidRDefault="00E81C13" w:rsidP="00FC1890">
            <w:pPr>
              <w:jc w:val="center"/>
              <w:rPr>
                <w:b/>
                <w:sz w:val="56"/>
                <w:szCs w:val="56"/>
              </w:rPr>
            </w:pPr>
            <w:r w:rsidRPr="008F448A">
              <w:rPr>
                <w:b/>
                <w:sz w:val="56"/>
                <w:szCs w:val="56"/>
              </w:rPr>
              <w:t>П А Н И Х И Д А</w:t>
            </w:r>
          </w:p>
        </w:tc>
        <w:tc>
          <w:tcPr>
            <w:tcW w:w="1568" w:type="dxa"/>
            <w:vAlign w:val="center"/>
          </w:tcPr>
          <w:p w:rsidR="00E81C13" w:rsidRPr="008F448A" w:rsidRDefault="00E81C13" w:rsidP="00026974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8F448A">
              <w:rPr>
                <w:b/>
                <w:sz w:val="40"/>
                <w:szCs w:val="40"/>
              </w:rPr>
              <w:t>9:00</w:t>
            </w:r>
          </w:p>
        </w:tc>
      </w:tr>
      <w:tr w:rsidR="00E81C13" w:rsidRPr="00323663" w:rsidTr="00E81C13">
        <w:trPr>
          <w:trHeight w:hRule="exact" w:val="1852"/>
        </w:trPr>
        <w:tc>
          <w:tcPr>
            <w:tcW w:w="3727" w:type="dxa"/>
            <w:vMerge/>
            <w:shd w:val="clear" w:color="auto" w:fill="FFFFFF" w:themeFill="background1"/>
            <w:vAlign w:val="center"/>
          </w:tcPr>
          <w:p w:rsidR="00E81C13" w:rsidRPr="00323663" w:rsidRDefault="00E81C13" w:rsidP="00E836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3" w:type="dxa"/>
            <w:tcBorders>
              <w:left w:val="nil"/>
            </w:tcBorders>
            <w:shd w:val="clear" w:color="auto" w:fill="7030A0"/>
            <w:vAlign w:val="center"/>
          </w:tcPr>
          <w:p w:rsidR="00E81C13" w:rsidRPr="008F448A" w:rsidRDefault="00E81C13" w:rsidP="003A7FE0">
            <w:pPr>
              <w:spacing w:line="240" w:lineRule="auto"/>
              <w:jc w:val="center"/>
              <w:rPr>
                <w:rFonts w:cs="Arial"/>
                <w:b/>
                <w:color w:val="FFFF00"/>
                <w:sz w:val="36"/>
                <w:szCs w:val="36"/>
              </w:rPr>
            </w:pPr>
            <w:r w:rsidRPr="008F448A">
              <w:rPr>
                <w:rFonts w:cs="Arial"/>
                <w:b/>
                <w:color w:val="FFFF00"/>
                <w:sz w:val="36"/>
                <w:szCs w:val="36"/>
              </w:rPr>
              <w:t>Всенощное бдение</w:t>
            </w:r>
            <w:r>
              <w:rPr>
                <w:rFonts w:cs="Arial"/>
                <w:b/>
                <w:color w:val="FFFF00"/>
                <w:sz w:val="36"/>
                <w:szCs w:val="36"/>
              </w:rPr>
              <w:t>, исповедь</w:t>
            </w:r>
            <w:r w:rsidRPr="008F448A">
              <w:rPr>
                <w:rFonts w:cs="Arial"/>
                <w:b/>
                <w:color w:val="FFFF00"/>
                <w:sz w:val="36"/>
                <w:szCs w:val="36"/>
              </w:rPr>
              <w:br/>
            </w:r>
            <w:r w:rsidRPr="008F448A">
              <w:rPr>
                <w:rFonts w:cs="Arial"/>
                <w:b/>
                <w:color w:val="FFFF00"/>
                <w:sz w:val="56"/>
                <w:szCs w:val="56"/>
              </w:rPr>
              <w:t>Первая неделя поста. Торжество православия.</w:t>
            </w:r>
            <w:r>
              <w:rPr>
                <w:rFonts w:cs="Arial"/>
                <w:b/>
                <w:color w:val="FFFF00"/>
                <w:sz w:val="56"/>
                <w:szCs w:val="56"/>
              </w:rPr>
              <w:t xml:space="preserve"> </w:t>
            </w:r>
          </w:p>
        </w:tc>
        <w:tc>
          <w:tcPr>
            <w:tcW w:w="1568" w:type="dxa"/>
            <w:shd w:val="clear" w:color="auto" w:fill="7030A0"/>
            <w:vAlign w:val="center"/>
          </w:tcPr>
          <w:p w:rsidR="00E81C13" w:rsidRPr="008F448A" w:rsidRDefault="00E81C13" w:rsidP="003A7FE0">
            <w:pPr>
              <w:jc w:val="center"/>
              <w:rPr>
                <w:b/>
                <w:color w:val="FFFF00"/>
                <w:sz w:val="40"/>
                <w:szCs w:val="40"/>
              </w:rPr>
            </w:pPr>
            <w:r w:rsidRPr="008F448A">
              <w:rPr>
                <w:b/>
                <w:color w:val="FFFF00"/>
                <w:sz w:val="40"/>
                <w:szCs w:val="40"/>
              </w:rPr>
              <w:t>17:00</w:t>
            </w:r>
          </w:p>
        </w:tc>
      </w:tr>
      <w:tr w:rsidR="008F448A" w:rsidRPr="00DC78BD" w:rsidTr="008F448A">
        <w:trPr>
          <w:trHeight w:hRule="exact" w:val="703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 w:rsidR="008F448A" w:rsidRPr="008F448A" w:rsidRDefault="008F448A" w:rsidP="00026974">
            <w:pPr>
              <w:jc w:val="center"/>
              <w:rPr>
                <w:b/>
                <w:sz w:val="44"/>
                <w:szCs w:val="44"/>
              </w:rPr>
            </w:pPr>
            <w:r w:rsidRPr="008F448A">
              <w:rPr>
                <w:b/>
                <w:sz w:val="44"/>
                <w:szCs w:val="44"/>
              </w:rPr>
              <w:t xml:space="preserve">25 февраля </w:t>
            </w:r>
            <w:r w:rsidRPr="008F448A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9873" w:type="dxa"/>
            <w:shd w:val="clear" w:color="auto" w:fill="FFFFFF"/>
            <w:vAlign w:val="center"/>
          </w:tcPr>
          <w:p w:rsidR="008F448A" w:rsidRPr="008F448A" w:rsidRDefault="008F448A" w:rsidP="00B11E18">
            <w:pPr>
              <w:jc w:val="center"/>
              <w:rPr>
                <w:b/>
                <w:sz w:val="44"/>
                <w:szCs w:val="44"/>
              </w:rPr>
            </w:pPr>
            <w:r w:rsidRPr="008F448A">
              <w:rPr>
                <w:b/>
                <w:sz w:val="44"/>
                <w:szCs w:val="44"/>
              </w:rPr>
              <w:t>Молебен святым по прошению прихожан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8F448A" w:rsidRPr="008F448A" w:rsidRDefault="008F448A" w:rsidP="00B11613">
            <w:pPr>
              <w:jc w:val="center"/>
              <w:rPr>
                <w:b/>
                <w:sz w:val="40"/>
                <w:szCs w:val="40"/>
              </w:rPr>
            </w:pPr>
            <w:r w:rsidRPr="008F448A">
              <w:rPr>
                <w:b/>
                <w:sz w:val="40"/>
                <w:szCs w:val="40"/>
              </w:rPr>
              <w:t>8:00</w:t>
            </w:r>
          </w:p>
        </w:tc>
      </w:tr>
      <w:tr w:rsidR="008F448A" w:rsidRPr="008F448A" w:rsidTr="008F448A">
        <w:trPr>
          <w:trHeight w:hRule="exact" w:val="1009"/>
        </w:trPr>
        <w:tc>
          <w:tcPr>
            <w:tcW w:w="3727" w:type="dxa"/>
            <w:vMerge/>
            <w:shd w:val="clear" w:color="auto" w:fill="FFFFFF"/>
            <w:vAlign w:val="center"/>
          </w:tcPr>
          <w:p w:rsidR="008F448A" w:rsidRPr="00323663" w:rsidRDefault="008F448A" w:rsidP="00E836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3" w:type="dxa"/>
            <w:tcBorders>
              <w:left w:val="nil"/>
            </w:tcBorders>
            <w:shd w:val="clear" w:color="auto" w:fill="7030A0"/>
            <w:vAlign w:val="center"/>
          </w:tcPr>
          <w:p w:rsidR="008F448A" w:rsidRPr="008F448A" w:rsidRDefault="008F448A" w:rsidP="003A7FE0">
            <w:pPr>
              <w:spacing w:line="240" w:lineRule="auto"/>
              <w:jc w:val="center"/>
              <w:rPr>
                <w:b/>
                <w:color w:val="FFFF00"/>
                <w:sz w:val="72"/>
                <w:szCs w:val="72"/>
              </w:rPr>
            </w:pPr>
            <w:r w:rsidRPr="008F448A">
              <w:rPr>
                <w:b/>
                <w:color w:val="FFFF00"/>
                <w:sz w:val="72"/>
                <w:szCs w:val="72"/>
              </w:rPr>
              <w:t>Литургия</w:t>
            </w:r>
            <w:r>
              <w:rPr>
                <w:b/>
                <w:color w:val="FFFF00"/>
                <w:sz w:val="72"/>
                <w:szCs w:val="72"/>
              </w:rPr>
              <w:t xml:space="preserve"> </w:t>
            </w:r>
            <w:r w:rsidRPr="008F448A">
              <w:rPr>
                <w:b/>
                <w:color w:val="FFFF00"/>
                <w:sz w:val="48"/>
                <w:szCs w:val="48"/>
              </w:rPr>
              <w:t>Василия Великого</w:t>
            </w:r>
          </w:p>
        </w:tc>
        <w:tc>
          <w:tcPr>
            <w:tcW w:w="1568" w:type="dxa"/>
            <w:shd w:val="clear" w:color="auto" w:fill="7030A0"/>
            <w:vAlign w:val="center"/>
          </w:tcPr>
          <w:p w:rsidR="008F448A" w:rsidRPr="008F448A" w:rsidRDefault="008F448A" w:rsidP="003A7FE0">
            <w:pPr>
              <w:jc w:val="center"/>
              <w:rPr>
                <w:b/>
                <w:color w:val="FFFF00"/>
                <w:sz w:val="40"/>
                <w:szCs w:val="40"/>
              </w:rPr>
            </w:pPr>
            <w:r w:rsidRPr="008F448A">
              <w:rPr>
                <w:b/>
                <w:color w:val="FFFF00"/>
                <w:sz w:val="40"/>
                <w:szCs w:val="40"/>
              </w:rPr>
              <w:t>9:00</w:t>
            </w:r>
          </w:p>
        </w:tc>
      </w:tr>
    </w:tbl>
    <w:p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FA1367">
      <w:pgSz w:w="16838" w:h="11906" w:orient="landscape"/>
      <w:pgMar w:top="567" w:right="1134" w:bottom="426" w:left="993" w:header="709" w:footer="709" w:gutter="0"/>
      <w:pgBorders w:offsetFrom="page">
        <w:top w:val="flowersDaisies" w:sz="20" w:space="10" w:color="365F91" w:themeColor="accent1" w:themeShade="BF"/>
        <w:left w:val="flowersDaisies" w:sz="20" w:space="10" w:color="365F91" w:themeColor="accent1" w:themeShade="BF"/>
        <w:bottom w:val="flowersDaisies" w:sz="20" w:space="10" w:color="365F91" w:themeColor="accent1" w:themeShade="BF"/>
        <w:right w:val="flowersDaisies" w:sz="20" w:space="10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3C55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2172C"/>
    <w:rsid w:val="00323663"/>
    <w:rsid w:val="003478F5"/>
    <w:rsid w:val="00375311"/>
    <w:rsid w:val="003A6DA6"/>
    <w:rsid w:val="003F1A29"/>
    <w:rsid w:val="003F225E"/>
    <w:rsid w:val="00410921"/>
    <w:rsid w:val="00433BD9"/>
    <w:rsid w:val="004543B9"/>
    <w:rsid w:val="004B7153"/>
    <w:rsid w:val="004C72B6"/>
    <w:rsid w:val="005317F2"/>
    <w:rsid w:val="0057758D"/>
    <w:rsid w:val="005E3635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659CB"/>
    <w:rsid w:val="00796167"/>
    <w:rsid w:val="007B12D2"/>
    <w:rsid w:val="007B657B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7A7C"/>
    <w:rsid w:val="009F4150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50ED7"/>
    <w:rsid w:val="00D64529"/>
    <w:rsid w:val="00DC6074"/>
    <w:rsid w:val="00DC78BD"/>
    <w:rsid w:val="00E27783"/>
    <w:rsid w:val="00E73E4D"/>
    <w:rsid w:val="00E75797"/>
    <w:rsid w:val="00E77A70"/>
    <w:rsid w:val="00E81C13"/>
    <w:rsid w:val="00E836C0"/>
    <w:rsid w:val="00EA53E5"/>
    <w:rsid w:val="00EC375E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8E4C3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8E4C3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Православие</cp:lastModifiedBy>
  <cp:revision>4</cp:revision>
  <cp:lastPrinted>2018-02-16T19:27:00Z</cp:lastPrinted>
  <dcterms:created xsi:type="dcterms:W3CDTF">2018-02-16T18:44:00Z</dcterms:created>
  <dcterms:modified xsi:type="dcterms:W3CDTF">2018-02-16T19:49:00Z</dcterms:modified>
</cp:coreProperties>
</file>