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Расписание служб в период с </w:t>
      </w:r>
      <w:r>
        <w:rPr>
          <w:rFonts w:hint="default"/>
          <w:b/>
          <w:sz w:val="44"/>
          <w:szCs w:val="44"/>
          <w:u w:val="single"/>
          <w:lang w:val="ru-RU"/>
        </w:rPr>
        <w:t>23</w:t>
      </w:r>
      <w:r>
        <w:rPr>
          <w:b/>
          <w:sz w:val="44"/>
          <w:szCs w:val="44"/>
          <w:u w:val="single"/>
        </w:rPr>
        <w:t>-го</w:t>
      </w:r>
      <w:r>
        <w:rPr>
          <w:rFonts w:hint="default"/>
          <w:b/>
          <w:sz w:val="44"/>
          <w:szCs w:val="44"/>
          <w:u w:val="single"/>
          <w:lang w:val="ru-RU"/>
        </w:rPr>
        <w:t xml:space="preserve"> февраля</w:t>
      </w:r>
      <w:r>
        <w:rPr>
          <w:b/>
          <w:sz w:val="44"/>
          <w:szCs w:val="44"/>
          <w:u w:val="single"/>
        </w:rPr>
        <w:t xml:space="preserve"> по </w:t>
      </w:r>
      <w:r>
        <w:rPr>
          <w:rFonts w:hint="default"/>
          <w:b/>
          <w:sz w:val="44"/>
          <w:szCs w:val="44"/>
          <w:u w:val="single"/>
          <w:lang w:val="ru-RU"/>
        </w:rPr>
        <w:t>1</w:t>
      </w:r>
      <w:r>
        <w:rPr>
          <w:b/>
          <w:sz w:val="44"/>
          <w:szCs w:val="44"/>
          <w:u w:val="single"/>
        </w:rPr>
        <w:t>-е марта</w:t>
      </w:r>
    </w:p>
    <w:tbl>
      <w:tblPr>
        <w:tblStyle w:val="12"/>
        <w:tblW w:w="15168" w:type="dxa"/>
        <w:tblInd w:w="0" w:type="dxa"/>
        <w:tblBorders>
          <w:top w:val="single" w:color="17365D" w:sz="4" w:space="0"/>
          <w:left w:val="single" w:color="17365D" w:sz="4" w:space="0"/>
          <w:bottom w:val="single" w:color="17365D" w:sz="4" w:space="0"/>
          <w:right w:val="single" w:color="17365D" w:sz="4" w:space="0"/>
          <w:insideH w:val="single" w:color="17365D" w:sz="4" w:space="0"/>
          <w:insideV w:val="single" w:color="17365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7"/>
        <w:gridCol w:w="9873"/>
        <w:gridCol w:w="1568"/>
      </w:tblGrid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3727" w:type="dxa"/>
            <w:shd w:val="clear" w:color="auto" w:fill="0D0D0D"/>
            <w:vAlign w:val="center"/>
          </w:tcPr>
          <w:p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Число</w:t>
            </w:r>
          </w:p>
        </w:tc>
        <w:tc>
          <w:tcPr>
            <w:tcW w:w="9873" w:type="dxa"/>
            <w:shd w:val="clear" w:color="auto" w:fill="0D0D0D"/>
            <w:vAlign w:val="center"/>
          </w:tcPr>
          <w:p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Состав Богослужения</w:t>
            </w:r>
          </w:p>
        </w:tc>
        <w:tc>
          <w:tcPr>
            <w:tcW w:w="1568" w:type="dxa"/>
            <w:shd w:val="clear" w:color="auto" w:fill="0D0D0D"/>
            <w:vAlign w:val="center"/>
          </w:tcPr>
          <w:p>
            <w:pPr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Время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37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0"/>
                <w:szCs w:val="40"/>
              </w:rPr>
            </w:pPr>
            <w:r>
              <w:rPr>
                <w:rFonts w:hint="default"/>
                <w:b/>
                <w:sz w:val="40"/>
                <w:szCs w:val="40"/>
                <w:lang w:val="ru-RU"/>
              </w:rPr>
              <w:t>23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ru-RU"/>
              </w:rPr>
              <w:t>февраля</w:t>
            </w:r>
            <w:r>
              <w:rPr>
                <w:b/>
                <w:sz w:val="40"/>
                <w:szCs w:val="40"/>
              </w:rPr>
              <w:t xml:space="preserve"> понедельник</w:t>
            </w:r>
          </w:p>
        </w:tc>
        <w:tc>
          <w:tcPr>
            <w:tcW w:w="9873" w:type="dxa"/>
            <w:tcBorders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ru-RU"/>
              </w:rPr>
              <w:t>Великое</w:t>
            </w:r>
            <w:r>
              <w:rPr>
                <w:rFonts w:hint="default"/>
                <w:b/>
                <w:sz w:val="44"/>
                <w:szCs w:val="44"/>
                <w:lang w:val="ru-RU"/>
              </w:rPr>
              <w:t xml:space="preserve"> повечерие с </w:t>
            </w:r>
            <w:r>
              <w:rPr>
                <w:b/>
                <w:sz w:val="44"/>
                <w:szCs w:val="44"/>
              </w:rPr>
              <w:t>Покаянны</w:t>
            </w:r>
            <w:r>
              <w:rPr>
                <w:b/>
                <w:sz w:val="44"/>
                <w:szCs w:val="44"/>
                <w:lang w:val="ru-RU"/>
              </w:rPr>
              <w:t>м</w:t>
            </w:r>
            <w:r>
              <w:rPr>
                <w:b/>
                <w:sz w:val="44"/>
                <w:szCs w:val="44"/>
              </w:rPr>
              <w:t xml:space="preserve"> Канон</w:t>
            </w:r>
            <w:r>
              <w:rPr>
                <w:b/>
                <w:sz w:val="44"/>
                <w:szCs w:val="44"/>
                <w:lang w:val="ru-RU"/>
              </w:rPr>
              <w:t>ом</w:t>
            </w:r>
            <w:r>
              <w:rPr>
                <w:b/>
                <w:sz w:val="44"/>
                <w:szCs w:val="44"/>
              </w:rPr>
              <w:t xml:space="preserve">  Андрея Критского 1-я часть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>
              <w:rPr>
                <w:rFonts w:hint="default"/>
                <w:b/>
                <w:sz w:val="40"/>
                <w:szCs w:val="40"/>
                <w:lang w:val="ru-RU"/>
              </w:rPr>
              <w:t>7</w:t>
            </w:r>
            <w:r>
              <w:rPr>
                <w:b/>
                <w:sz w:val="40"/>
                <w:szCs w:val="40"/>
              </w:rPr>
              <w:t>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37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0"/>
                <w:szCs w:val="40"/>
              </w:rPr>
            </w:pPr>
            <w:r>
              <w:rPr>
                <w:rFonts w:hint="default"/>
                <w:b/>
                <w:sz w:val="40"/>
                <w:szCs w:val="40"/>
                <w:lang w:val="ru-RU"/>
              </w:rPr>
              <w:t xml:space="preserve">24 февраля </w:t>
            </w:r>
            <w:r>
              <w:rPr>
                <w:b/>
                <w:sz w:val="40"/>
                <w:szCs w:val="40"/>
              </w:rPr>
              <w:t>вторник</w:t>
            </w:r>
          </w:p>
        </w:tc>
        <w:tc>
          <w:tcPr>
            <w:tcW w:w="9873" w:type="dxa"/>
            <w:tcBorders>
              <w:left w:val="nil"/>
            </w:tcBorders>
            <w:vAlign w:val="center"/>
          </w:tcPr>
          <w:p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ru-RU"/>
              </w:rPr>
              <w:t>Великое</w:t>
            </w:r>
            <w:r>
              <w:rPr>
                <w:rFonts w:hint="default"/>
                <w:b/>
                <w:sz w:val="44"/>
                <w:szCs w:val="44"/>
                <w:lang w:val="ru-RU"/>
              </w:rPr>
              <w:t xml:space="preserve"> повечерие с </w:t>
            </w:r>
            <w:r>
              <w:rPr>
                <w:b/>
                <w:sz w:val="44"/>
                <w:szCs w:val="44"/>
              </w:rPr>
              <w:t>Покаянны</w:t>
            </w:r>
            <w:r>
              <w:rPr>
                <w:b/>
                <w:sz w:val="44"/>
                <w:szCs w:val="44"/>
                <w:lang w:val="ru-RU"/>
              </w:rPr>
              <w:t>м</w:t>
            </w:r>
            <w:r>
              <w:rPr>
                <w:b/>
                <w:sz w:val="44"/>
                <w:szCs w:val="44"/>
              </w:rPr>
              <w:t xml:space="preserve"> Канон</w:t>
            </w:r>
            <w:r>
              <w:rPr>
                <w:b/>
                <w:sz w:val="44"/>
                <w:szCs w:val="44"/>
                <w:lang w:val="ru-RU"/>
              </w:rPr>
              <w:t>ом</w:t>
            </w:r>
            <w:r>
              <w:rPr>
                <w:b/>
                <w:sz w:val="44"/>
                <w:szCs w:val="44"/>
              </w:rPr>
              <w:t xml:space="preserve"> Андрея Критского 2-я часть 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>
              <w:rPr>
                <w:rFonts w:hint="default"/>
                <w:b/>
                <w:sz w:val="40"/>
                <w:szCs w:val="40"/>
                <w:lang w:val="ru-RU"/>
              </w:rPr>
              <w:t>7</w:t>
            </w:r>
            <w:r>
              <w:rPr>
                <w:b/>
                <w:sz w:val="40"/>
                <w:szCs w:val="40"/>
              </w:rPr>
              <w:t>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37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0"/>
                <w:szCs w:val="40"/>
              </w:rPr>
            </w:pPr>
            <w:r>
              <w:rPr>
                <w:rFonts w:hint="default"/>
                <w:b/>
                <w:sz w:val="40"/>
                <w:szCs w:val="40"/>
                <w:lang w:val="ru-RU"/>
              </w:rPr>
              <w:t>25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ru-RU"/>
              </w:rPr>
              <w:t>февраля</w:t>
            </w:r>
            <w:r>
              <w:rPr>
                <w:b/>
                <w:sz w:val="40"/>
                <w:szCs w:val="40"/>
              </w:rPr>
              <w:t xml:space="preserve"> среда</w:t>
            </w:r>
          </w:p>
        </w:tc>
        <w:tc>
          <w:tcPr>
            <w:tcW w:w="9873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ru-RU"/>
              </w:rPr>
              <w:t>Великое</w:t>
            </w:r>
            <w:r>
              <w:rPr>
                <w:rFonts w:hint="default"/>
                <w:b/>
                <w:sz w:val="44"/>
                <w:szCs w:val="44"/>
                <w:lang w:val="ru-RU"/>
              </w:rPr>
              <w:t xml:space="preserve"> повечерие с </w:t>
            </w:r>
            <w:r>
              <w:rPr>
                <w:b/>
                <w:sz w:val="44"/>
                <w:szCs w:val="44"/>
              </w:rPr>
              <w:t>Покаянны</w:t>
            </w:r>
            <w:r>
              <w:rPr>
                <w:b/>
                <w:sz w:val="44"/>
                <w:szCs w:val="44"/>
                <w:lang w:val="ru-RU"/>
              </w:rPr>
              <w:t>м</w:t>
            </w:r>
            <w:r>
              <w:rPr>
                <w:b/>
                <w:sz w:val="44"/>
                <w:szCs w:val="44"/>
              </w:rPr>
              <w:t xml:space="preserve"> Канон</w:t>
            </w:r>
            <w:r>
              <w:rPr>
                <w:b/>
                <w:sz w:val="44"/>
                <w:szCs w:val="44"/>
                <w:lang w:val="ru-RU"/>
              </w:rPr>
              <w:t>ом</w:t>
            </w:r>
            <w:r>
              <w:rPr>
                <w:b/>
                <w:sz w:val="44"/>
                <w:szCs w:val="44"/>
              </w:rPr>
              <w:t xml:space="preserve"> Андрея Критского 3-я часть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>
              <w:rPr>
                <w:rFonts w:hint="default"/>
                <w:b/>
                <w:sz w:val="40"/>
                <w:szCs w:val="40"/>
                <w:lang w:val="ru-RU"/>
              </w:rPr>
              <w:t>7</w:t>
            </w:r>
            <w:r>
              <w:rPr>
                <w:b/>
                <w:sz w:val="40"/>
                <w:szCs w:val="40"/>
              </w:rPr>
              <w:t>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</w:trPr>
        <w:tc>
          <w:tcPr>
            <w:tcW w:w="3727" w:type="dxa"/>
            <w:tcBorders>
              <w:bottom w:val="single" w:color="17365D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0"/>
                <w:szCs w:val="40"/>
              </w:rPr>
            </w:pPr>
            <w:r>
              <w:rPr>
                <w:rFonts w:hint="default"/>
                <w:b/>
                <w:sz w:val="40"/>
                <w:szCs w:val="40"/>
                <w:lang w:val="ru-RU"/>
              </w:rPr>
              <w:t>26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ru-RU"/>
              </w:rPr>
              <w:t>февраля</w:t>
            </w:r>
            <w:r>
              <w:rPr>
                <w:b/>
                <w:sz w:val="40"/>
                <w:szCs w:val="40"/>
              </w:rPr>
              <w:t xml:space="preserve"> четверг</w:t>
            </w:r>
          </w:p>
        </w:tc>
        <w:tc>
          <w:tcPr>
            <w:tcW w:w="9873" w:type="dxa"/>
            <w:tcBorders>
              <w:left w:val="nil"/>
              <w:bottom w:val="single" w:color="17365D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b/>
                <w:sz w:val="44"/>
                <w:szCs w:val="44"/>
                <w:lang w:val="ru-RU"/>
              </w:rPr>
              <w:t>Великое</w:t>
            </w:r>
            <w:r>
              <w:rPr>
                <w:rFonts w:hint="default"/>
                <w:b/>
                <w:sz w:val="44"/>
                <w:szCs w:val="44"/>
                <w:lang w:val="ru-RU"/>
              </w:rPr>
              <w:t xml:space="preserve"> повечерие с </w:t>
            </w:r>
            <w:r>
              <w:rPr>
                <w:b/>
                <w:sz w:val="44"/>
                <w:szCs w:val="44"/>
              </w:rPr>
              <w:t>Покаянны</w:t>
            </w:r>
            <w:r>
              <w:rPr>
                <w:b/>
                <w:sz w:val="44"/>
                <w:szCs w:val="44"/>
                <w:lang w:val="ru-RU"/>
              </w:rPr>
              <w:t>м</w:t>
            </w:r>
            <w:r>
              <w:rPr>
                <w:b/>
                <w:sz w:val="44"/>
                <w:szCs w:val="44"/>
              </w:rPr>
              <w:t xml:space="preserve"> Канон</w:t>
            </w:r>
            <w:r>
              <w:rPr>
                <w:b/>
                <w:sz w:val="44"/>
                <w:szCs w:val="44"/>
                <w:lang w:val="ru-RU"/>
              </w:rPr>
              <w:t>ом</w:t>
            </w:r>
            <w:r>
              <w:rPr>
                <w:b/>
                <w:sz w:val="44"/>
                <w:szCs w:val="44"/>
              </w:rPr>
              <w:t xml:space="preserve"> Андрея Критского 4-я часть</w:t>
            </w:r>
            <w:r>
              <w:rPr>
                <w:rFonts w:hint="default"/>
                <w:b/>
                <w:sz w:val="44"/>
                <w:szCs w:val="44"/>
                <w:lang w:val="ru-RU"/>
              </w:rPr>
              <w:t xml:space="preserve">. 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shd w:val="clear" w:color="auto" w:fill="auto"/>
                <w:lang w:val="ru-RU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Исповедь</w:t>
            </w:r>
          </w:p>
        </w:tc>
        <w:tc>
          <w:tcPr>
            <w:tcW w:w="1568" w:type="dxa"/>
            <w:tcBorders>
              <w:bottom w:val="single" w:color="17365D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>
              <w:rPr>
                <w:rFonts w:hint="default"/>
                <w:b/>
                <w:sz w:val="40"/>
                <w:szCs w:val="40"/>
                <w:lang w:val="ru-RU"/>
              </w:rPr>
              <w:t>7</w:t>
            </w:r>
            <w:r>
              <w:rPr>
                <w:b/>
                <w:sz w:val="40"/>
                <w:szCs w:val="40"/>
              </w:rPr>
              <w:t>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37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0"/>
                <w:szCs w:val="40"/>
              </w:rPr>
            </w:pPr>
            <w:r>
              <w:rPr>
                <w:rFonts w:hint="default"/>
                <w:b/>
                <w:sz w:val="40"/>
                <w:szCs w:val="40"/>
                <w:lang w:val="ru-RU"/>
              </w:rPr>
              <w:t>27</w:t>
            </w:r>
            <w:r>
              <w:rPr>
                <w:b/>
                <w:sz w:val="40"/>
                <w:szCs w:val="40"/>
                <w:lang w:val="ru-RU"/>
              </w:rPr>
              <w:t>февраля</w:t>
            </w:r>
            <w:r>
              <w:rPr>
                <w:b/>
                <w:sz w:val="40"/>
                <w:szCs w:val="40"/>
              </w:rPr>
              <w:t xml:space="preserve"> пятница</w:t>
            </w:r>
          </w:p>
        </w:tc>
        <w:tc>
          <w:tcPr>
            <w:tcW w:w="9873" w:type="dxa"/>
            <w:tcBorders>
              <w:left w:val="nil"/>
              <w:bottom w:val="single" w:color="17365D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b/>
                <w:sz w:val="44"/>
                <w:szCs w:val="44"/>
                <w:lang w:val="ru-RU"/>
              </w:rPr>
              <w:t>Утреня</w:t>
            </w:r>
            <w:r>
              <w:rPr>
                <w:rFonts w:hint="default"/>
                <w:b/>
                <w:sz w:val="44"/>
                <w:szCs w:val="44"/>
                <w:lang w:val="ru-RU"/>
              </w:rPr>
              <w:t>, вечерня</w:t>
            </w:r>
            <w:r>
              <w:rPr>
                <w:rFonts w:hint="default"/>
                <w:b/>
                <w:sz w:val="56"/>
                <w:szCs w:val="56"/>
                <w:lang w:val="ru-RU"/>
              </w:rPr>
              <w:br w:type="textWrapping"/>
            </w:r>
            <w:r>
              <w:rPr>
                <w:rFonts w:hint="default"/>
                <w:b/>
                <w:sz w:val="56"/>
                <w:szCs w:val="56"/>
                <w:lang w:val="ru-RU"/>
              </w:rPr>
              <w:t xml:space="preserve"> </w:t>
            </w:r>
            <w:r>
              <w:rPr>
                <w:b/>
                <w:sz w:val="56"/>
                <w:szCs w:val="56"/>
              </w:rPr>
              <w:t>Литургия</w:t>
            </w:r>
            <w:r>
              <w:rPr>
                <w:rFonts w:hint="default"/>
                <w:b/>
                <w:sz w:val="56"/>
                <w:szCs w:val="56"/>
                <w:lang w:val="ru-RU"/>
              </w:rPr>
              <w:t xml:space="preserve"> </w:t>
            </w:r>
            <w:r>
              <w:rPr>
                <w:b/>
                <w:sz w:val="56"/>
                <w:szCs w:val="56"/>
                <w:lang w:val="ru-RU"/>
              </w:rPr>
              <w:t>Преждеосвященных</w:t>
            </w:r>
            <w:r>
              <w:rPr>
                <w:rFonts w:hint="default"/>
                <w:b/>
                <w:sz w:val="72"/>
                <w:szCs w:val="72"/>
                <w:lang w:val="ru-RU"/>
              </w:rPr>
              <w:t xml:space="preserve"> </w:t>
            </w:r>
            <w:r>
              <w:rPr>
                <w:rFonts w:hint="default"/>
                <w:b/>
                <w:sz w:val="56"/>
                <w:szCs w:val="56"/>
                <w:lang w:val="ru-RU"/>
              </w:rPr>
              <w:t>Даров</w:t>
            </w:r>
          </w:p>
        </w:tc>
        <w:tc>
          <w:tcPr>
            <w:tcW w:w="1568" w:type="dxa"/>
            <w:tcBorders>
              <w:bottom w:val="single" w:color="17365D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3727" w:type="dxa"/>
            <w:vMerge w:val="continue"/>
            <w:tcBorders>
              <w:bottom w:val="single" w:color="17365D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9873" w:type="dxa"/>
            <w:tcBorders>
              <w:left w:val="nil"/>
              <w:bottom w:val="single" w:color="17365D" w:sz="4" w:space="0"/>
            </w:tcBorders>
            <w:shd w:val="clear" w:color="auto" w:fill="17365D" w:themeFill="text2" w:themeFillShade="BF"/>
            <w:vAlign w:val="center"/>
          </w:tcPr>
          <w:p>
            <w:pPr>
              <w:spacing w:after="0" w:line="192" w:lineRule="auto"/>
              <w:jc w:val="center"/>
              <w:rPr>
                <w:rFonts w:cs="Arial"/>
                <w:b/>
                <w:sz w:val="56"/>
                <w:szCs w:val="56"/>
              </w:rPr>
            </w:pPr>
            <w:r>
              <w:rPr>
                <w:rFonts w:cs="Arial"/>
                <w:b/>
                <w:sz w:val="36"/>
                <w:szCs w:val="36"/>
              </w:rPr>
              <w:t>В</w:t>
            </w:r>
            <w:r>
              <w:rPr>
                <w:rFonts w:cs="Arial"/>
                <w:b/>
                <w:sz w:val="36"/>
                <w:szCs w:val="36"/>
                <w:lang w:val="ru-RU"/>
              </w:rPr>
              <w:t>сенощное</w:t>
            </w:r>
            <w:r>
              <w:rPr>
                <w:rFonts w:hint="default" w:cs="Arial"/>
                <w:b/>
                <w:sz w:val="36"/>
                <w:szCs w:val="36"/>
                <w:lang w:val="ru-RU"/>
              </w:rPr>
              <w:t xml:space="preserve"> бдение</w:t>
            </w:r>
            <w:r>
              <w:rPr>
                <w:rFonts w:cs="Arial"/>
                <w:b/>
                <w:sz w:val="36"/>
                <w:szCs w:val="36"/>
              </w:rPr>
              <w:t>. Исповедь</w:t>
            </w:r>
            <w:r>
              <w:rPr>
                <w:rFonts w:cs="Arial"/>
                <w:b/>
                <w:sz w:val="36"/>
                <w:szCs w:val="36"/>
              </w:rPr>
              <w:br w:type="textWrapping"/>
            </w:r>
            <w:r>
              <w:rPr>
                <w:rFonts w:cs="Arial"/>
                <w:b/>
                <w:sz w:val="56"/>
                <w:szCs w:val="56"/>
              </w:rPr>
              <w:t>Вмч. Феодора Тирона</w:t>
            </w:r>
          </w:p>
          <w:p>
            <w:pPr>
              <w:spacing w:after="0" w:line="192" w:lineRule="auto"/>
              <w:jc w:val="center"/>
              <w:rPr>
                <w:rFonts w:hint="default" w:cs="Arial"/>
                <w:b/>
                <w:sz w:val="56"/>
                <w:szCs w:val="56"/>
                <w:lang w:val="ru-RU"/>
              </w:rPr>
            </w:pPr>
            <w:r>
              <w:rPr>
                <w:rFonts w:cs="Arial"/>
                <w:b/>
                <w:sz w:val="56"/>
                <w:szCs w:val="56"/>
                <w:lang w:val="ru-RU"/>
              </w:rPr>
              <w:t>Иверской</w:t>
            </w:r>
            <w:r>
              <w:rPr>
                <w:rFonts w:hint="default" w:cs="Arial"/>
                <w:b/>
                <w:sz w:val="56"/>
                <w:szCs w:val="56"/>
                <w:lang w:val="ru-RU"/>
              </w:rPr>
              <w:t xml:space="preserve"> иконы Божией Матери</w:t>
            </w:r>
          </w:p>
        </w:tc>
        <w:tc>
          <w:tcPr>
            <w:tcW w:w="1568" w:type="dxa"/>
            <w:tcBorders>
              <w:bottom w:val="single" w:color="17365D" w:sz="4" w:space="0"/>
            </w:tcBorders>
            <w:shd w:val="clear" w:color="auto" w:fill="17365D" w:themeFill="text2" w:themeFillShade="BF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3727" w:type="dxa"/>
            <w:vMerge w:val="restart"/>
            <w:tcBorders>
              <w:top w:val="single" w:color="17365D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4"/>
                <w:szCs w:val="44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28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ru-RU"/>
              </w:rPr>
              <w:t>февраля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9873" w:type="dxa"/>
            <w:tcBorders>
              <w:top w:val="single" w:color="17365D" w:sz="4" w:space="0"/>
              <w:left w:val="nil"/>
            </w:tcBorders>
            <w:shd w:val="clear" w:color="auto" w:fill="17365D" w:themeFill="text2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Литургия</w:t>
            </w:r>
          </w:p>
        </w:tc>
        <w:tc>
          <w:tcPr>
            <w:tcW w:w="1568" w:type="dxa"/>
            <w:tcBorders>
              <w:top w:val="single" w:color="17365D" w:sz="4" w:space="0"/>
            </w:tcBorders>
            <w:shd w:val="clear" w:color="auto" w:fill="17365D" w:themeFill="text2" w:themeFillShade="BF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exact"/>
        </w:trPr>
        <w:tc>
          <w:tcPr>
            <w:tcW w:w="3727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bookmarkStart w:id="0" w:name="_GoBack" w:colFirst="2" w:colLast="1"/>
          </w:p>
        </w:tc>
        <w:tc>
          <w:tcPr>
            <w:tcW w:w="9873" w:type="dxa"/>
            <w:tcBorders>
              <w:left w:val="nil"/>
            </w:tcBorders>
            <w:shd w:val="clear" w:color="auto" w:fill="7030A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cs="Arial"/>
                <w:b/>
                <w:color w:val="FFFF00"/>
                <w:sz w:val="36"/>
                <w:szCs w:val="36"/>
              </w:rPr>
            </w:pPr>
            <w:r>
              <w:rPr>
                <w:rFonts w:cs="Arial"/>
                <w:b/>
                <w:color w:val="FFFF00"/>
                <w:sz w:val="36"/>
                <w:szCs w:val="36"/>
              </w:rPr>
              <w:t>Всенощное бдение, исповедь</w:t>
            </w:r>
            <w:r>
              <w:rPr>
                <w:rFonts w:cs="Arial"/>
                <w:b/>
                <w:color w:val="FFFF00"/>
                <w:sz w:val="36"/>
                <w:szCs w:val="36"/>
              </w:rPr>
              <w:br w:type="textWrapping"/>
            </w:r>
            <w:r>
              <w:rPr>
                <w:rFonts w:cs="Arial"/>
                <w:b/>
                <w:color w:val="FFFF00"/>
                <w:sz w:val="44"/>
                <w:szCs w:val="44"/>
              </w:rPr>
              <w:t>Первая неделя поста</w:t>
            </w:r>
            <w:r>
              <w:rPr>
                <w:rFonts w:cs="Arial"/>
                <w:b/>
                <w:color w:val="FFFF00"/>
                <w:sz w:val="56"/>
                <w:szCs w:val="56"/>
              </w:rPr>
              <w:t xml:space="preserve"> </w:t>
            </w:r>
            <w:r>
              <w:rPr>
                <w:rFonts w:cs="Arial"/>
                <w:b/>
                <w:color w:val="FFFF00"/>
                <w:sz w:val="56"/>
                <w:szCs w:val="56"/>
              </w:rPr>
              <w:br w:type="textWrapping"/>
            </w:r>
            <w:r>
              <w:rPr>
                <w:rFonts w:cs="Arial"/>
                <w:b/>
                <w:color w:val="FFFF00"/>
                <w:sz w:val="72"/>
                <w:szCs w:val="72"/>
              </w:rPr>
              <w:t>Торжество православия</w:t>
            </w:r>
            <w:r>
              <w:rPr>
                <w:rFonts w:cs="Arial"/>
                <w:b/>
                <w:color w:val="FFFF00"/>
                <w:sz w:val="56"/>
                <w:szCs w:val="56"/>
              </w:rPr>
              <w:t xml:space="preserve"> </w:t>
            </w:r>
          </w:p>
        </w:tc>
        <w:tc>
          <w:tcPr>
            <w:tcW w:w="1568" w:type="dxa"/>
            <w:shd w:val="clear" w:color="auto" w:fill="7030A0"/>
            <w:vAlign w:val="center"/>
          </w:tcPr>
          <w:p>
            <w:pPr>
              <w:jc w:val="center"/>
              <w:rPr>
                <w:b/>
                <w:color w:val="FFFF00"/>
                <w:sz w:val="40"/>
                <w:szCs w:val="40"/>
              </w:rPr>
            </w:pPr>
            <w:r>
              <w:rPr>
                <w:b/>
                <w:color w:val="FFFF00"/>
                <w:sz w:val="40"/>
                <w:szCs w:val="40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72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4"/>
                <w:szCs w:val="44"/>
              </w:rPr>
            </w:pPr>
            <w:r>
              <w:rPr>
                <w:rFonts w:hint="default"/>
                <w:b/>
                <w:sz w:val="44"/>
                <w:szCs w:val="44"/>
                <w:lang w:val="en-US"/>
              </w:rPr>
              <w:t>1</w:t>
            </w:r>
            <w:r>
              <w:rPr>
                <w:b/>
                <w:sz w:val="44"/>
                <w:szCs w:val="44"/>
              </w:rPr>
              <w:t xml:space="preserve"> марта </w:t>
            </w:r>
            <w:r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9873" w:type="dxa"/>
            <w:shd w:val="clear" w:color="auto" w:fill="FFFFFF"/>
            <w:vAlign w:val="center"/>
          </w:tcPr>
          <w:p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Молебен святым по прошению прихожан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37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3" w:type="dxa"/>
            <w:tcBorders>
              <w:left w:val="nil"/>
            </w:tcBorders>
            <w:shd w:val="clear" w:color="auto" w:fill="7030A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00"/>
                <w:sz w:val="72"/>
                <w:szCs w:val="72"/>
              </w:rPr>
            </w:pPr>
            <w:r>
              <w:rPr>
                <w:b/>
                <w:color w:val="FFFF00"/>
                <w:sz w:val="72"/>
                <w:szCs w:val="72"/>
              </w:rPr>
              <w:t xml:space="preserve">Литургия </w:t>
            </w:r>
            <w:r>
              <w:rPr>
                <w:b/>
                <w:color w:val="FFFF00"/>
                <w:sz w:val="48"/>
                <w:szCs w:val="48"/>
              </w:rPr>
              <w:t>Василия Великого</w:t>
            </w:r>
          </w:p>
        </w:tc>
        <w:tc>
          <w:tcPr>
            <w:tcW w:w="1568" w:type="dxa"/>
            <w:shd w:val="clear" w:color="auto" w:fill="7030A0"/>
            <w:vAlign w:val="center"/>
          </w:tcPr>
          <w:p>
            <w:pPr>
              <w:jc w:val="center"/>
              <w:rPr>
                <w:b/>
                <w:color w:val="FFFF00"/>
                <w:sz w:val="40"/>
                <w:szCs w:val="40"/>
              </w:rPr>
            </w:pPr>
            <w:r>
              <w:rPr>
                <w:b/>
                <w:color w:val="FFFF00"/>
                <w:sz w:val="40"/>
                <w:szCs w:val="40"/>
              </w:rPr>
              <w:t>9:00</w:t>
            </w:r>
          </w:p>
        </w:tc>
      </w:tr>
      <w:bookmarkEnd w:id="0"/>
    </w:tbl>
    <w:p>
      <w:pPr>
        <w:rPr>
          <w:sz w:val="2"/>
          <w:szCs w:val="2"/>
        </w:rPr>
      </w:pPr>
    </w:p>
    <w:sectPr>
      <w:pgSz w:w="16838" w:h="11906" w:orient="landscape"/>
      <w:pgMar w:top="567" w:right="1134" w:bottom="426" w:left="993" w:header="709" w:footer="709" w:gutter="0"/>
      <w:pgBorders w:offsetFrom="page">
        <w:top w:val="flowersDaisies" w:color="366091" w:themeColor="accent1" w:themeShade="BF" w:sz="20" w:space="10"/>
        <w:left w:val="flowersDaisies" w:color="366091" w:themeColor="accent1" w:themeShade="BF" w:sz="20" w:space="10"/>
        <w:bottom w:val="flowersDaisies" w:color="366091" w:themeColor="accent1" w:themeShade="BF" w:sz="20" w:space="10"/>
        <w:right w:val="flowersDaisies" w:color="366091" w:themeColor="accent1" w:themeShade="BF" w:sz="20" w:space="1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Georgia"/>
    <w:panose1 w:val="02040503050406030204"/>
    <w:charset w:val="CC"/>
    <w:family w:val="roman"/>
    <w:pitch w:val="default"/>
    <w:sig w:usb0="00000000" w:usb1="00000000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39"/>
    <w:rsid w:val="000017B4"/>
    <w:rsid w:val="00007823"/>
    <w:rsid w:val="00007A20"/>
    <w:rsid w:val="000202A7"/>
    <w:rsid w:val="00021E94"/>
    <w:rsid w:val="00026974"/>
    <w:rsid w:val="00034937"/>
    <w:rsid w:val="000364C7"/>
    <w:rsid w:val="00060DCF"/>
    <w:rsid w:val="000678EE"/>
    <w:rsid w:val="000A57CB"/>
    <w:rsid w:val="000B4CFC"/>
    <w:rsid w:val="000E28CD"/>
    <w:rsid w:val="000E41A4"/>
    <w:rsid w:val="000F2385"/>
    <w:rsid w:val="00133C55"/>
    <w:rsid w:val="0021603B"/>
    <w:rsid w:val="0022693B"/>
    <w:rsid w:val="00227122"/>
    <w:rsid w:val="00235A1F"/>
    <w:rsid w:val="002A3A3C"/>
    <w:rsid w:val="002C4D21"/>
    <w:rsid w:val="002C624A"/>
    <w:rsid w:val="002D62D8"/>
    <w:rsid w:val="002D7215"/>
    <w:rsid w:val="002F6AB1"/>
    <w:rsid w:val="0032172C"/>
    <w:rsid w:val="00323663"/>
    <w:rsid w:val="003478F5"/>
    <w:rsid w:val="00375311"/>
    <w:rsid w:val="003A6DA6"/>
    <w:rsid w:val="003F1A29"/>
    <w:rsid w:val="003F225E"/>
    <w:rsid w:val="00410921"/>
    <w:rsid w:val="00433BD9"/>
    <w:rsid w:val="004543B9"/>
    <w:rsid w:val="004B7153"/>
    <w:rsid w:val="004C72B6"/>
    <w:rsid w:val="005317F2"/>
    <w:rsid w:val="0057758D"/>
    <w:rsid w:val="005E3635"/>
    <w:rsid w:val="00624CF2"/>
    <w:rsid w:val="00656A10"/>
    <w:rsid w:val="00672A4E"/>
    <w:rsid w:val="0068336B"/>
    <w:rsid w:val="006B1124"/>
    <w:rsid w:val="006C073D"/>
    <w:rsid w:val="006D3400"/>
    <w:rsid w:val="007203C3"/>
    <w:rsid w:val="00723994"/>
    <w:rsid w:val="007265A3"/>
    <w:rsid w:val="00732951"/>
    <w:rsid w:val="007659CB"/>
    <w:rsid w:val="00796167"/>
    <w:rsid w:val="007B12D2"/>
    <w:rsid w:val="007B657B"/>
    <w:rsid w:val="007D0EAF"/>
    <w:rsid w:val="00871097"/>
    <w:rsid w:val="00891B1B"/>
    <w:rsid w:val="008B54E2"/>
    <w:rsid w:val="008B5989"/>
    <w:rsid w:val="008E4C39"/>
    <w:rsid w:val="008E715D"/>
    <w:rsid w:val="008F448A"/>
    <w:rsid w:val="008F7603"/>
    <w:rsid w:val="00916378"/>
    <w:rsid w:val="00917B8E"/>
    <w:rsid w:val="009A3150"/>
    <w:rsid w:val="009C15ED"/>
    <w:rsid w:val="009D7A7C"/>
    <w:rsid w:val="009F4150"/>
    <w:rsid w:val="00AB2E9C"/>
    <w:rsid w:val="00AE6D4E"/>
    <w:rsid w:val="00B040A4"/>
    <w:rsid w:val="00B37E4B"/>
    <w:rsid w:val="00B41DFB"/>
    <w:rsid w:val="00B8192A"/>
    <w:rsid w:val="00B9108E"/>
    <w:rsid w:val="00BB1A3C"/>
    <w:rsid w:val="00BB3A6E"/>
    <w:rsid w:val="00BE5E8C"/>
    <w:rsid w:val="00C33570"/>
    <w:rsid w:val="00C33A05"/>
    <w:rsid w:val="00C4043D"/>
    <w:rsid w:val="00C46A91"/>
    <w:rsid w:val="00C47512"/>
    <w:rsid w:val="00C543CF"/>
    <w:rsid w:val="00C54CF9"/>
    <w:rsid w:val="00C673F2"/>
    <w:rsid w:val="00CA29DE"/>
    <w:rsid w:val="00CB2018"/>
    <w:rsid w:val="00CC3112"/>
    <w:rsid w:val="00CE56C4"/>
    <w:rsid w:val="00D238AA"/>
    <w:rsid w:val="00D50ED7"/>
    <w:rsid w:val="00D64529"/>
    <w:rsid w:val="00DC6074"/>
    <w:rsid w:val="00DC78BD"/>
    <w:rsid w:val="00E27783"/>
    <w:rsid w:val="00E73E4D"/>
    <w:rsid w:val="00E75797"/>
    <w:rsid w:val="00E77A70"/>
    <w:rsid w:val="00E81C13"/>
    <w:rsid w:val="00E836C0"/>
    <w:rsid w:val="00EA53E5"/>
    <w:rsid w:val="00EC375E"/>
    <w:rsid w:val="00EE636B"/>
    <w:rsid w:val="00EF471E"/>
    <w:rsid w:val="00F0778B"/>
    <w:rsid w:val="00F30AE1"/>
    <w:rsid w:val="00F37450"/>
    <w:rsid w:val="00F405AA"/>
    <w:rsid w:val="00F437B5"/>
    <w:rsid w:val="00F842D5"/>
    <w:rsid w:val="00FA1367"/>
    <w:rsid w:val="00FA7E73"/>
    <w:rsid w:val="23ED1F14"/>
    <w:rsid w:val="32FD08E6"/>
    <w:rsid w:val="445A3F6A"/>
    <w:rsid w:val="59F15536"/>
    <w:rsid w:val="6BEF1ACC"/>
    <w:rsid w:val="6FBFC2BF"/>
    <w:rsid w:val="7F3F3B95"/>
    <w:rsid w:val="7F66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9"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/>
    </w:rPr>
  </w:style>
  <w:style w:type="paragraph" w:styleId="3">
    <w:name w:val="heading 2"/>
    <w:basedOn w:val="1"/>
    <w:next w:val="1"/>
    <w:link w:val="19"/>
    <w:qFormat/>
    <w:uiPriority w:val="99"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/>
    </w:rPr>
  </w:style>
  <w:style w:type="paragraph" w:styleId="4">
    <w:name w:val="heading 3"/>
    <w:basedOn w:val="1"/>
    <w:next w:val="1"/>
    <w:link w:val="20"/>
    <w:qFormat/>
    <w:uiPriority w:val="99"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/>
    </w:rPr>
  </w:style>
  <w:style w:type="paragraph" w:styleId="5">
    <w:name w:val="heading 4"/>
    <w:basedOn w:val="1"/>
    <w:next w:val="1"/>
    <w:link w:val="21"/>
    <w:qFormat/>
    <w:uiPriority w:val="99"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/>
    </w:rPr>
  </w:style>
  <w:style w:type="paragraph" w:styleId="6">
    <w:name w:val="heading 5"/>
    <w:basedOn w:val="1"/>
    <w:next w:val="1"/>
    <w:link w:val="22"/>
    <w:qFormat/>
    <w:uiPriority w:val="99"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/>
    </w:rPr>
  </w:style>
  <w:style w:type="paragraph" w:styleId="7">
    <w:name w:val="heading 6"/>
    <w:basedOn w:val="1"/>
    <w:next w:val="1"/>
    <w:link w:val="23"/>
    <w:qFormat/>
    <w:uiPriority w:val="99"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/>
    </w:rPr>
  </w:style>
  <w:style w:type="paragraph" w:styleId="8">
    <w:name w:val="heading 7"/>
    <w:basedOn w:val="1"/>
    <w:next w:val="1"/>
    <w:link w:val="24"/>
    <w:qFormat/>
    <w:uiPriority w:val="99"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/>
    </w:rPr>
  </w:style>
  <w:style w:type="paragraph" w:styleId="9">
    <w:name w:val="heading 8"/>
    <w:basedOn w:val="1"/>
    <w:next w:val="1"/>
    <w:link w:val="25"/>
    <w:qFormat/>
    <w:uiPriority w:val="99"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/>
    </w:rPr>
  </w:style>
  <w:style w:type="paragraph" w:styleId="10">
    <w:name w:val="heading 9"/>
    <w:basedOn w:val="1"/>
    <w:next w:val="1"/>
    <w:link w:val="26"/>
    <w:qFormat/>
    <w:uiPriority w:val="99"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99"/>
    <w:rPr>
      <w:rFonts w:cs="Times New Roman"/>
      <w:b/>
      <w:i/>
      <w:spacing w:val="10"/>
    </w:rPr>
  </w:style>
  <w:style w:type="character" w:styleId="14">
    <w:name w:val="Strong"/>
    <w:basedOn w:val="11"/>
    <w:qFormat/>
    <w:uiPriority w:val="99"/>
    <w:rPr>
      <w:rFonts w:cs="Times New Roman"/>
      <w:b/>
    </w:rPr>
  </w:style>
  <w:style w:type="paragraph" w:styleId="15">
    <w:name w:val="Subtitle"/>
    <w:basedOn w:val="1"/>
    <w:next w:val="1"/>
    <w:link w:val="29"/>
    <w:qFormat/>
    <w:uiPriority w:val="99"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/>
    </w:rPr>
  </w:style>
  <w:style w:type="table" w:styleId="16">
    <w:name w:val="Table Grid"/>
    <w:basedOn w:val="12"/>
    <w:qFormat/>
    <w:uiPriority w:val="9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7">
    <w:name w:val="Title"/>
    <w:basedOn w:val="1"/>
    <w:next w:val="1"/>
    <w:link w:val="28"/>
    <w:qFormat/>
    <w:uiPriority w:val="99"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/>
    </w:rPr>
  </w:style>
  <w:style w:type="character" w:customStyle="1" w:styleId="18">
    <w:name w:val="Заголовок 1 Знак"/>
    <w:basedOn w:val="11"/>
    <w:link w:val="2"/>
    <w:qFormat/>
    <w:locked/>
    <w:uiPriority w:val="99"/>
    <w:rPr>
      <w:rFonts w:cs="Times New Roman"/>
      <w:smallCaps/>
      <w:spacing w:val="5"/>
      <w:sz w:val="36"/>
      <w:szCs w:val="36"/>
    </w:rPr>
  </w:style>
  <w:style w:type="character" w:customStyle="1" w:styleId="19">
    <w:name w:val="Заголовок 2 Знак"/>
    <w:basedOn w:val="11"/>
    <w:link w:val="3"/>
    <w:semiHidden/>
    <w:qFormat/>
    <w:locked/>
    <w:uiPriority w:val="99"/>
    <w:rPr>
      <w:rFonts w:cs="Times New Roman"/>
      <w:smallCaps/>
      <w:sz w:val="28"/>
      <w:szCs w:val="28"/>
    </w:rPr>
  </w:style>
  <w:style w:type="character" w:customStyle="1" w:styleId="20">
    <w:name w:val="Заголовок 3 Знак"/>
    <w:basedOn w:val="11"/>
    <w:link w:val="4"/>
    <w:qFormat/>
    <w:locked/>
    <w:uiPriority w:val="99"/>
    <w:rPr>
      <w:rFonts w:cs="Times New Roman"/>
      <w:i/>
      <w:iCs/>
      <w:smallCaps/>
      <w:spacing w:val="5"/>
      <w:sz w:val="26"/>
      <w:szCs w:val="26"/>
    </w:rPr>
  </w:style>
  <w:style w:type="character" w:customStyle="1" w:styleId="21">
    <w:name w:val="Заголовок 4 Знак"/>
    <w:basedOn w:val="11"/>
    <w:link w:val="5"/>
    <w:semiHidden/>
    <w:qFormat/>
    <w:locked/>
    <w:uiPriority w:val="99"/>
    <w:rPr>
      <w:rFonts w:cs="Times New Roman"/>
      <w:b/>
      <w:bCs/>
      <w:spacing w:val="5"/>
      <w:sz w:val="24"/>
      <w:szCs w:val="24"/>
    </w:rPr>
  </w:style>
  <w:style w:type="character" w:customStyle="1" w:styleId="22">
    <w:name w:val="Заголовок 5 Знак"/>
    <w:basedOn w:val="11"/>
    <w:link w:val="6"/>
    <w:semiHidden/>
    <w:qFormat/>
    <w:locked/>
    <w:uiPriority w:val="99"/>
    <w:rPr>
      <w:rFonts w:cs="Times New Roman"/>
      <w:i/>
      <w:iCs/>
      <w:sz w:val="24"/>
      <w:szCs w:val="24"/>
    </w:rPr>
  </w:style>
  <w:style w:type="character" w:customStyle="1" w:styleId="23">
    <w:name w:val="Заголовок 6 Знак"/>
    <w:basedOn w:val="11"/>
    <w:link w:val="7"/>
    <w:semiHidden/>
    <w:qFormat/>
    <w:locked/>
    <w:uiPriority w:val="99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24">
    <w:name w:val="Заголовок 7 Знак"/>
    <w:basedOn w:val="11"/>
    <w:link w:val="8"/>
    <w:semiHidden/>
    <w:qFormat/>
    <w:locked/>
    <w:uiPriority w:val="99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25">
    <w:name w:val="Заголовок 8 Знак"/>
    <w:basedOn w:val="11"/>
    <w:link w:val="9"/>
    <w:semiHidden/>
    <w:qFormat/>
    <w:locked/>
    <w:uiPriority w:val="99"/>
    <w:rPr>
      <w:rFonts w:cs="Times New Roman"/>
      <w:b/>
      <w:bCs/>
      <w:color w:val="7F7F7F"/>
      <w:sz w:val="20"/>
      <w:szCs w:val="20"/>
    </w:rPr>
  </w:style>
  <w:style w:type="character" w:customStyle="1" w:styleId="26">
    <w:name w:val="Заголовок 9 Знак"/>
    <w:basedOn w:val="11"/>
    <w:link w:val="10"/>
    <w:semiHidden/>
    <w:qFormat/>
    <w:locked/>
    <w:uiPriority w:val="99"/>
    <w:rPr>
      <w:rFonts w:cs="Times New Roman"/>
      <w:b/>
      <w:bCs/>
      <w:i/>
      <w:iCs/>
      <w:color w:val="7F7F7F"/>
      <w:sz w:val="18"/>
      <w:szCs w:val="18"/>
    </w:rPr>
  </w:style>
  <w:style w:type="paragraph" w:styleId="27">
    <w:name w:val="List Paragraph"/>
    <w:basedOn w:val="1"/>
    <w:qFormat/>
    <w:uiPriority w:val="99"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/>
    </w:rPr>
  </w:style>
  <w:style w:type="character" w:customStyle="1" w:styleId="28">
    <w:name w:val="Заголовок Знак"/>
    <w:basedOn w:val="11"/>
    <w:link w:val="17"/>
    <w:qFormat/>
    <w:locked/>
    <w:uiPriority w:val="99"/>
    <w:rPr>
      <w:rFonts w:cs="Times New Roman"/>
      <w:smallCaps/>
      <w:sz w:val="52"/>
      <w:szCs w:val="52"/>
    </w:rPr>
  </w:style>
  <w:style w:type="character" w:customStyle="1" w:styleId="29">
    <w:name w:val="Подзаголовок Знак"/>
    <w:basedOn w:val="11"/>
    <w:link w:val="15"/>
    <w:qFormat/>
    <w:locked/>
    <w:uiPriority w:val="99"/>
    <w:rPr>
      <w:rFonts w:cs="Times New Roman"/>
      <w:i/>
      <w:iCs/>
      <w:smallCaps/>
      <w:spacing w:val="10"/>
      <w:sz w:val="28"/>
      <w:szCs w:val="28"/>
    </w:rPr>
  </w:style>
  <w:style w:type="paragraph" w:styleId="30">
    <w:name w:val="No Spacing"/>
    <w:basedOn w:val="1"/>
    <w:qFormat/>
    <w:uiPriority w:val="99"/>
    <w:pPr>
      <w:spacing w:after="0" w:line="240" w:lineRule="auto"/>
      <w:ind w:firstLine="709"/>
      <w:jc w:val="both"/>
    </w:pPr>
    <w:rPr>
      <w:rFonts w:ascii="Cambria" w:hAnsi="Cambria"/>
      <w:lang w:val="en-US"/>
    </w:rPr>
  </w:style>
  <w:style w:type="paragraph" w:styleId="31">
    <w:name w:val="Quote"/>
    <w:basedOn w:val="1"/>
    <w:next w:val="1"/>
    <w:link w:val="32"/>
    <w:qFormat/>
    <w:uiPriority w:val="99"/>
    <w:pPr>
      <w:spacing w:after="0" w:line="240" w:lineRule="auto"/>
      <w:ind w:firstLine="709"/>
      <w:jc w:val="both"/>
    </w:pPr>
    <w:rPr>
      <w:rFonts w:ascii="Cambria" w:hAnsi="Cambria"/>
      <w:i/>
      <w:iCs/>
      <w:lang w:val="en-US"/>
    </w:rPr>
  </w:style>
  <w:style w:type="character" w:customStyle="1" w:styleId="32">
    <w:name w:val="Цитата 2 Знак"/>
    <w:basedOn w:val="11"/>
    <w:link w:val="31"/>
    <w:qFormat/>
    <w:locked/>
    <w:uiPriority w:val="99"/>
    <w:rPr>
      <w:rFonts w:cs="Times New Roman"/>
      <w:i/>
      <w:iCs/>
    </w:rPr>
  </w:style>
  <w:style w:type="paragraph" w:styleId="33">
    <w:name w:val="Intense Quote"/>
    <w:basedOn w:val="1"/>
    <w:next w:val="1"/>
    <w:link w:val="34"/>
    <w:qFormat/>
    <w:uiPriority w:val="99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/>
    </w:rPr>
  </w:style>
  <w:style w:type="character" w:customStyle="1" w:styleId="34">
    <w:name w:val="Выделенная цитата Знак"/>
    <w:basedOn w:val="11"/>
    <w:link w:val="33"/>
    <w:qFormat/>
    <w:locked/>
    <w:uiPriority w:val="99"/>
    <w:rPr>
      <w:rFonts w:cs="Times New Roman"/>
      <w:i/>
      <w:iCs/>
    </w:rPr>
  </w:style>
  <w:style w:type="character" w:customStyle="1" w:styleId="35">
    <w:name w:val="Слабое выделение1"/>
    <w:basedOn w:val="11"/>
    <w:qFormat/>
    <w:uiPriority w:val="99"/>
    <w:rPr>
      <w:i/>
    </w:rPr>
  </w:style>
  <w:style w:type="character" w:customStyle="1" w:styleId="36">
    <w:name w:val="Сильное выделение1"/>
    <w:basedOn w:val="11"/>
    <w:qFormat/>
    <w:uiPriority w:val="99"/>
    <w:rPr>
      <w:b/>
      <w:i/>
    </w:rPr>
  </w:style>
  <w:style w:type="character" w:customStyle="1" w:styleId="37">
    <w:name w:val="Слабая ссылка1"/>
    <w:basedOn w:val="11"/>
    <w:qFormat/>
    <w:uiPriority w:val="99"/>
    <w:rPr>
      <w:rFonts w:cs="Times New Roman"/>
      <w:smallCaps/>
    </w:rPr>
  </w:style>
  <w:style w:type="character" w:customStyle="1" w:styleId="38">
    <w:name w:val="Сильная ссылка1"/>
    <w:basedOn w:val="11"/>
    <w:qFormat/>
    <w:uiPriority w:val="99"/>
    <w:rPr>
      <w:b/>
      <w:smallCaps/>
    </w:rPr>
  </w:style>
  <w:style w:type="character" w:customStyle="1" w:styleId="39">
    <w:name w:val="Название книги1"/>
    <w:basedOn w:val="11"/>
    <w:qFormat/>
    <w:uiPriority w:val="99"/>
    <w:rPr>
      <w:rFonts w:cs="Times New Roman"/>
      <w:i/>
      <w:iCs/>
      <w:smallCaps/>
      <w:spacing w:val="5"/>
    </w:rPr>
  </w:style>
  <w:style w:type="paragraph" w:customStyle="1" w:styleId="40">
    <w:name w:val="Заголовок оглавления1"/>
    <w:basedOn w:val="2"/>
    <w:next w:val="1"/>
    <w:qFormat/>
    <w:uiPriority w:val="99"/>
    <w:pPr>
      <w:outlineLvl w:val="9"/>
    </w:pPr>
  </w:style>
  <w:style w:type="character" w:customStyle="1" w:styleId="41">
    <w:name w:val="apple-converted-space"/>
    <w:basedOn w:val="1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699</Characters>
  <Lines>4</Lines>
  <Paragraphs>1</Paragraphs>
  <TotalTime>15</TotalTime>
  <ScaleCrop>false</ScaleCrop>
  <LinksUpToDate>false</LinksUpToDate>
  <CharactersWithSpaces>781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2023-02-25T19:03:00Z</dcterms:created>
  <dc:creator>Ученик</dc:creator>
  <cp:lastModifiedBy>okkamov</cp:lastModifiedBy>
  <cp:lastPrinted>2026-02-21T20:52:17Z</cp:lastPrinted>
  <dcterms:modified xsi:type="dcterms:W3CDTF">2026-02-21T20:54:22Z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  <property fmtid="{D5CDD505-2E9C-101B-9397-08002B2CF9AE}" pid="3" name="ICV">
    <vt:lpwstr>95CCF0399F534FBF8EFAA26B2F7C5BB5</vt:lpwstr>
  </property>
</Properties>
</file>